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5FB" w:rsidRPr="004B35FB" w:rsidRDefault="004B4EA5" w:rsidP="004B35F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5FB"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</w:p>
    <w:p w:rsidR="002C5779" w:rsidRPr="004B35FB" w:rsidRDefault="004B4EA5" w:rsidP="004B4E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5FB">
        <w:rPr>
          <w:rFonts w:ascii="Times New Roman" w:hAnsi="Times New Roman" w:cs="Times New Roman"/>
          <w:b/>
          <w:sz w:val="28"/>
          <w:szCs w:val="28"/>
        </w:rPr>
        <w:t>по инициативному проекту «Благоустройство многофункциональной спортивной детской площадки, расположенной по адресу: Российская Федерация, Ростовская область, Красновское сельское поселение, Тарасовский район, п. Весенний, ул. Ленина, 3»</w:t>
      </w:r>
    </w:p>
    <w:p w:rsidR="004B4EA5" w:rsidRPr="004B4EA5" w:rsidRDefault="004B4EA5" w:rsidP="004B4EA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4EA5">
        <w:rPr>
          <w:rFonts w:ascii="Times New Roman" w:hAnsi="Times New Roman" w:cs="Times New Roman"/>
          <w:sz w:val="28"/>
          <w:szCs w:val="28"/>
        </w:rPr>
        <w:t>В 2022 году Администрация Красновского сельского поселения участвовала в конкурсе проектов инициативного бюджетирования, проводимого Правительством Ростовской области. Инициативный проект по объекту «Благоустройство многофункциональной спортивной детской площадки, расположенной по адресу: Российская Федерация, Ростовская область, Красновское сельское поселение, Тарасовский район, п. Весенний, ул. Ленина, 3» признан одним из победителей конкурса.</w:t>
      </w:r>
    </w:p>
    <w:p w:rsidR="009D78CA" w:rsidRDefault="004B4EA5" w:rsidP="004B4EA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4EA5">
        <w:rPr>
          <w:rFonts w:ascii="Times New Roman" w:hAnsi="Times New Roman" w:cs="Times New Roman"/>
          <w:sz w:val="28"/>
          <w:szCs w:val="28"/>
        </w:rPr>
        <w:t xml:space="preserve">В результате конкурсных процедур 16.05.2023 года заключен муниципальный контракт с подрядчиком ИП </w:t>
      </w:r>
      <w:proofErr w:type="spellStart"/>
      <w:r w:rsidRPr="004B4EA5">
        <w:rPr>
          <w:rFonts w:ascii="Times New Roman" w:hAnsi="Times New Roman" w:cs="Times New Roman"/>
          <w:sz w:val="28"/>
          <w:szCs w:val="28"/>
        </w:rPr>
        <w:t>Буряко</w:t>
      </w:r>
      <w:proofErr w:type="spellEnd"/>
      <w:r w:rsidRPr="004B4EA5">
        <w:rPr>
          <w:rFonts w:ascii="Times New Roman" w:hAnsi="Times New Roman" w:cs="Times New Roman"/>
          <w:sz w:val="28"/>
          <w:szCs w:val="28"/>
        </w:rPr>
        <w:t xml:space="preserve"> Никита Сергеевич.                                                                                                                  Цена контракта составляет 2 264 362,50 рублей, </w:t>
      </w:r>
      <w:r w:rsidR="00002838">
        <w:rPr>
          <w:rFonts w:ascii="Times New Roman" w:hAnsi="Times New Roman" w:cs="Times New Roman"/>
          <w:sz w:val="28"/>
          <w:szCs w:val="28"/>
        </w:rPr>
        <w:t xml:space="preserve">из </w:t>
      </w:r>
      <w:r w:rsidRPr="004B4EA5">
        <w:rPr>
          <w:rFonts w:ascii="Times New Roman" w:hAnsi="Times New Roman" w:cs="Times New Roman"/>
          <w:sz w:val="28"/>
          <w:szCs w:val="28"/>
        </w:rPr>
        <w:t>них средства областного бюджета – 1 497 649,36 руб., средства местного бюджета – 766 713,14 руб., в т</w:t>
      </w:r>
      <w:r w:rsidR="006E3211">
        <w:rPr>
          <w:rFonts w:ascii="Times New Roman" w:hAnsi="Times New Roman" w:cs="Times New Roman"/>
          <w:sz w:val="28"/>
          <w:szCs w:val="28"/>
        </w:rPr>
        <w:t>ом числе инициативные платежи – 184 100,00 руб.</w:t>
      </w:r>
      <w:r w:rsidR="002B43A6">
        <w:rPr>
          <w:rFonts w:ascii="Times New Roman" w:hAnsi="Times New Roman" w:cs="Times New Roman"/>
          <w:sz w:val="28"/>
          <w:szCs w:val="28"/>
        </w:rPr>
        <w:t xml:space="preserve"> 21.09.2023 года объект сдан. </w:t>
      </w:r>
      <w:r w:rsidR="00816069">
        <w:rPr>
          <w:rFonts w:ascii="Times New Roman" w:hAnsi="Times New Roman" w:cs="Times New Roman"/>
          <w:sz w:val="28"/>
          <w:szCs w:val="28"/>
        </w:rPr>
        <w:t>П</w:t>
      </w:r>
      <w:r w:rsidR="009D78CA" w:rsidRPr="009D78CA">
        <w:rPr>
          <w:rFonts w:ascii="Times New Roman" w:hAnsi="Times New Roman" w:cs="Times New Roman"/>
          <w:sz w:val="28"/>
          <w:szCs w:val="28"/>
        </w:rPr>
        <w:t>остро</w:t>
      </w:r>
      <w:r w:rsidR="00816069">
        <w:rPr>
          <w:rFonts w:ascii="Times New Roman" w:hAnsi="Times New Roman" w:cs="Times New Roman"/>
          <w:sz w:val="28"/>
          <w:szCs w:val="28"/>
        </w:rPr>
        <w:t>ена</w:t>
      </w:r>
      <w:r w:rsidR="009D78CA" w:rsidRPr="009D78CA">
        <w:rPr>
          <w:rFonts w:ascii="Times New Roman" w:hAnsi="Times New Roman" w:cs="Times New Roman"/>
          <w:sz w:val="28"/>
          <w:szCs w:val="28"/>
        </w:rPr>
        <w:t xml:space="preserve"> современн</w:t>
      </w:r>
      <w:r w:rsidR="00816069">
        <w:rPr>
          <w:rFonts w:ascii="Times New Roman" w:hAnsi="Times New Roman" w:cs="Times New Roman"/>
          <w:sz w:val="28"/>
          <w:szCs w:val="28"/>
        </w:rPr>
        <w:t>ая</w:t>
      </w:r>
      <w:r w:rsidR="009D78CA" w:rsidRPr="009D78CA">
        <w:rPr>
          <w:rFonts w:ascii="Times New Roman" w:hAnsi="Times New Roman" w:cs="Times New Roman"/>
          <w:sz w:val="28"/>
          <w:szCs w:val="28"/>
        </w:rPr>
        <w:t xml:space="preserve"> спортивн</w:t>
      </w:r>
      <w:r w:rsidR="00816069">
        <w:rPr>
          <w:rFonts w:ascii="Times New Roman" w:hAnsi="Times New Roman" w:cs="Times New Roman"/>
          <w:sz w:val="28"/>
          <w:szCs w:val="28"/>
        </w:rPr>
        <w:t>ая</w:t>
      </w:r>
      <w:r w:rsidR="009D78CA" w:rsidRPr="009D78CA">
        <w:rPr>
          <w:rFonts w:ascii="Times New Roman" w:hAnsi="Times New Roman" w:cs="Times New Roman"/>
          <w:sz w:val="28"/>
          <w:szCs w:val="28"/>
        </w:rPr>
        <w:t xml:space="preserve"> площадк</w:t>
      </w:r>
      <w:r w:rsidR="00816069">
        <w:rPr>
          <w:rFonts w:ascii="Times New Roman" w:hAnsi="Times New Roman" w:cs="Times New Roman"/>
          <w:sz w:val="28"/>
          <w:szCs w:val="28"/>
        </w:rPr>
        <w:t>а</w:t>
      </w:r>
      <w:r w:rsidR="009D78CA" w:rsidRPr="009D78CA">
        <w:rPr>
          <w:rFonts w:ascii="Times New Roman" w:hAnsi="Times New Roman" w:cs="Times New Roman"/>
          <w:sz w:val="28"/>
          <w:szCs w:val="28"/>
        </w:rPr>
        <w:t xml:space="preserve"> с обустройством полей для игры в баскетбол, волейбол и мини-футбол с установкой спортивного оборудования и специального покрытия для дорожек и площадок, с установкой заграждений из готовых металлических решетчатых панелей, в т. ч. калиток.</w:t>
      </w:r>
    </w:p>
    <w:p w:rsidR="00500BE5" w:rsidRDefault="003D2A3A" w:rsidP="004B4EA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2A3A">
        <w:rPr>
          <w:rFonts w:ascii="Times New Roman" w:hAnsi="Times New Roman" w:cs="Times New Roman"/>
          <w:sz w:val="28"/>
          <w:szCs w:val="28"/>
        </w:rPr>
        <w:t xml:space="preserve">На устройство уличного освещения многофункциональной спортивной детской площадки дополнительно из местного бюджета выделено 190 тыс. руб. </w:t>
      </w:r>
      <w:r w:rsidR="00C16B6B">
        <w:rPr>
          <w:rFonts w:ascii="Times New Roman" w:hAnsi="Times New Roman" w:cs="Times New Roman"/>
          <w:sz w:val="28"/>
          <w:szCs w:val="28"/>
        </w:rPr>
        <w:t>8 фонарей освещают площадку в темное время суток.</w:t>
      </w:r>
    </w:p>
    <w:p w:rsidR="00002838" w:rsidRDefault="00002838" w:rsidP="004B4EA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октября </w:t>
      </w:r>
      <w:r w:rsidR="004B35FB">
        <w:rPr>
          <w:rFonts w:ascii="Times New Roman" w:hAnsi="Times New Roman" w:cs="Times New Roman"/>
          <w:sz w:val="28"/>
          <w:szCs w:val="28"/>
        </w:rPr>
        <w:t xml:space="preserve">2023 года </w:t>
      </w:r>
      <w:r>
        <w:rPr>
          <w:rFonts w:ascii="Times New Roman" w:hAnsi="Times New Roman" w:cs="Times New Roman"/>
          <w:sz w:val="28"/>
          <w:szCs w:val="28"/>
        </w:rPr>
        <w:t>состо</w:t>
      </w:r>
      <w:r w:rsidR="00C16B6B">
        <w:rPr>
          <w:rFonts w:ascii="Times New Roman" w:hAnsi="Times New Roman" w:cs="Times New Roman"/>
          <w:sz w:val="28"/>
          <w:szCs w:val="28"/>
        </w:rPr>
        <w:t>ялось</w:t>
      </w:r>
      <w:r>
        <w:rPr>
          <w:rFonts w:ascii="Times New Roman" w:hAnsi="Times New Roman" w:cs="Times New Roman"/>
          <w:sz w:val="28"/>
          <w:szCs w:val="28"/>
        </w:rPr>
        <w:t xml:space="preserve"> торжественное открытие </w:t>
      </w:r>
      <w:r w:rsidRPr="00002838">
        <w:rPr>
          <w:rFonts w:ascii="Times New Roman" w:hAnsi="Times New Roman" w:cs="Times New Roman"/>
          <w:sz w:val="28"/>
          <w:szCs w:val="28"/>
        </w:rPr>
        <w:t>многофункциональной спортивной детской площадки</w:t>
      </w:r>
      <w:r>
        <w:rPr>
          <w:rFonts w:ascii="Times New Roman" w:hAnsi="Times New Roman" w:cs="Times New Roman"/>
          <w:sz w:val="28"/>
          <w:szCs w:val="28"/>
        </w:rPr>
        <w:t xml:space="preserve"> в п. Весенний.</w:t>
      </w:r>
      <w:r w:rsidR="004770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70D8" w:rsidRDefault="004770D8" w:rsidP="004B4EA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Спортивная площадка находится в непосредственной близости </w:t>
      </w:r>
      <w:r w:rsidR="008F3F16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Весеннинской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ООШ. В учебное время здесь проходят уроки физкультуры. В другое время работники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Весеннинского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СДК открывают площадку для всех желающих, следят за порядком и исправностью спортивного инвентаря.</w:t>
      </w:r>
      <w:r w:rsidR="008F3F16">
        <w:rPr>
          <w:rFonts w:ascii="Times New Roman" w:hAnsi="Times New Roman" w:cs="Times New Roman"/>
          <w:sz w:val="28"/>
          <w:szCs w:val="28"/>
        </w:rPr>
        <w:t xml:space="preserve"> Спортивная площадка пользуется огромной популярностью у детей и молодежи п. Весенний и близлежащих населенных пунктов Красновского сельского поселения.</w:t>
      </w:r>
    </w:p>
    <w:p w:rsidR="004770D8" w:rsidRDefault="004770D8" w:rsidP="004B4EA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21640" w:rsidRPr="00F06840" w:rsidRDefault="00721640" w:rsidP="007A2E09">
      <w:pPr>
        <w:pStyle w:val="a3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025D83" w:rsidRPr="004B4EA5" w:rsidRDefault="00025D83" w:rsidP="00335D7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25D83" w:rsidRPr="004B4E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699"/>
    <w:rsid w:val="00002838"/>
    <w:rsid w:val="00025D83"/>
    <w:rsid w:val="00045804"/>
    <w:rsid w:val="000D004D"/>
    <w:rsid w:val="000F238E"/>
    <w:rsid w:val="002B43A6"/>
    <w:rsid w:val="002C5779"/>
    <w:rsid w:val="002F6EAD"/>
    <w:rsid w:val="00335D76"/>
    <w:rsid w:val="003A5699"/>
    <w:rsid w:val="003D2A3A"/>
    <w:rsid w:val="004770D8"/>
    <w:rsid w:val="004B35FB"/>
    <w:rsid w:val="004B4EA5"/>
    <w:rsid w:val="00500BE5"/>
    <w:rsid w:val="006E3211"/>
    <w:rsid w:val="00721640"/>
    <w:rsid w:val="00740989"/>
    <w:rsid w:val="007A2E09"/>
    <w:rsid w:val="00816069"/>
    <w:rsid w:val="008F3F16"/>
    <w:rsid w:val="009D78CA"/>
    <w:rsid w:val="00C16B6B"/>
    <w:rsid w:val="00D55BFF"/>
    <w:rsid w:val="00E5384A"/>
    <w:rsid w:val="00FA272D"/>
    <w:rsid w:val="00FC2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907FCB-2039-4DF2-8F54-A085E6907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20F3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7A2E09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D55BF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95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grigo</dc:creator>
  <cp:keywords/>
  <dc:description/>
  <cp:lastModifiedBy>User</cp:lastModifiedBy>
  <cp:revision>24</cp:revision>
  <dcterms:created xsi:type="dcterms:W3CDTF">2023-07-27T04:51:00Z</dcterms:created>
  <dcterms:modified xsi:type="dcterms:W3CDTF">2025-07-07T08:08:00Z</dcterms:modified>
</cp:coreProperties>
</file>